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496"/>
      </w:tblGrid>
      <w:tr w:rsidR="009C7191" w14:paraId="1BF2A555" w14:textId="77777777" w:rsidTr="007D232D">
        <w:tc>
          <w:tcPr>
            <w:tcW w:w="9570" w:type="dxa"/>
          </w:tcPr>
          <w:p w14:paraId="366F97F4" w14:textId="77777777" w:rsidR="009C7191" w:rsidRDefault="00B8641B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9C7191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1A72373" wp14:editId="0407B578">
                  <wp:extent cx="565150" cy="678180"/>
                  <wp:effectExtent l="0" t="0" r="6350" b="762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54C72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73FC66FD" w14:textId="77777777" w:rsidTr="007D232D">
        <w:tc>
          <w:tcPr>
            <w:tcW w:w="9570" w:type="dxa"/>
          </w:tcPr>
          <w:p w14:paraId="46BD615B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6A4CB1B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1B4B2C53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2DF03A61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7191" w14:paraId="0BB27A49" w14:textId="77777777" w:rsidTr="007D232D">
        <w:tc>
          <w:tcPr>
            <w:tcW w:w="9570" w:type="dxa"/>
          </w:tcPr>
          <w:p w14:paraId="3507EA40" w14:textId="77777777" w:rsidR="009C7191" w:rsidRDefault="009C7191" w:rsidP="007D232D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9C7191" w14:paraId="6F799A6F" w14:textId="77777777" w:rsidTr="007D232D">
        <w:tc>
          <w:tcPr>
            <w:tcW w:w="9570" w:type="dxa"/>
          </w:tcPr>
          <w:p w14:paraId="5909FE9C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0C0348E7" w14:textId="77777777" w:rsidTr="007D232D">
        <w:tc>
          <w:tcPr>
            <w:tcW w:w="9570" w:type="dxa"/>
          </w:tcPr>
          <w:p w14:paraId="27268684" w14:textId="77777777" w:rsidR="009C7191" w:rsidRDefault="009C7191" w:rsidP="00C80B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 </w:t>
            </w:r>
            <w:r w:rsidRPr="009C719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F3C9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____-па</w:t>
            </w:r>
          </w:p>
        </w:tc>
      </w:tr>
      <w:tr w:rsidR="009C7191" w14:paraId="147E0453" w14:textId="77777777" w:rsidTr="007D232D">
        <w:tc>
          <w:tcPr>
            <w:tcW w:w="9570" w:type="dxa"/>
          </w:tcPr>
          <w:p w14:paraId="75107C5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49389A5A" w14:textId="77777777" w:rsidTr="007C667E">
        <w:trPr>
          <w:trHeight w:val="236"/>
        </w:trPr>
        <w:tc>
          <w:tcPr>
            <w:tcW w:w="9570" w:type="dxa"/>
          </w:tcPr>
          <w:p w14:paraId="41788FFC" w14:textId="77777777" w:rsidR="009C7191" w:rsidRDefault="009C7191" w:rsidP="00405892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</w:tbl>
    <w:p w14:paraId="1B864670" w14:textId="77777777" w:rsidR="00850A71" w:rsidRDefault="00850A71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14:paraId="09490511" w14:textId="77777777" w:rsidR="00850A71" w:rsidRDefault="00850A71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14:paraId="51541080" w14:textId="77777777" w:rsidR="00060141" w:rsidRDefault="00C74502" w:rsidP="00060141">
      <w:pPr>
        <w:spacing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8505A7">
        <w:rPr>
          <w:rFonts w:ascii="Times New Roman" w:hAnsi="Times New Roman"/>
          <w:b/>
          <w:sz w:val="27"/>
          <w:szCs w:val="27"/>
        </w:rPr>
        <w:t xml:space="preserve">О </w:t>
      </w:r>
      <w:r w:rsidR="00AD5E84" w:rsidRPr="008505A7">
        <w:rPr>
          <w:rFonts w:ascii="Times New Roman" w:hAnsi="Times New Roman"/>
          <w:b/>
          <w:sz w:val="27"/>
          <w:szCs w:val="27"/>
        </w:rPr>
        <w:t xml:space="preserve">внесении </w:t>
      </w:r>
      <w:r w:rsidR="00227FEC" w:rsidRPr="008505A7">
        <w:rPr>
          <w:rFonts w:ascii="Times New Roman" w:hAnsi="Times New Roman"/>
          <w:b/>
          <w:sz w:val="27"/>
          <w:szCs w:val="27"/>
        </w:rPr>
        <w:t>дополнения</w:t>
      </w:r>
      <w:r w:rsidR="00AD5E84" w:rsidRPr="008505A7">
        <w:rPr>
          <w:rFonts w:ascii="Times New Roman" w:hAnsi="Times New Roman"/>
          <w:b/>
          <w:sz w:val="27"/>
          <w:szCs w:val="27"/>
        </w:rPr>
        <w:t xml:space="preserve"> в </w:t>
      </w:r>
      <w:r w:rsidR="00060141">
        <w:rPr>
          <w:rFonts w:ascii="Times New Roman" w:hAnsi="Times New Roman"/>
          <w:b/>
          <w:sz w:val="28"/>
          <w:szCs w:val="28"/>
        </w:rPr>
        <w:t xml:space="preserve">Порядок обеспечения бесплатным двухразовым питанием обучающихся, осваивающих адаптированные основные образовательные программы для обучающихся с ограниченными возможностями здоровья, в муниципальных образовательных организациях Няндомского муниципального округа </w:t>
      </w:r>
    </w:p>
    <w:p w14:paraId="2109E89A" w14:textId="77777777" w:rsidR="00C74502" w:rsidRDefault="00060141" w:rsidP="0006014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142D1737" w14:textId="77777777" w:rsidR="00060141" w:rsidRPr="008505A7" w:rsidRDefault="00060141" w:rsidP="0006014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14:paraId="20E06675" w14:textId="77777777" w:rsidR="008505A7" w:rsidRPr="00402F3B" w:rsidRDefault="00145B30" w:rsidP="008505A7">
      <w:pPr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402F3B">
        <w:rPr>
          <w:rFonts w:ascii="Times New Roman" w:hAnsi="Times New Roman"/>
          <w:color w:val="000000"/>
          <w:sz w:val="26"/>
          <w:szCs w:val="26"/>
        </w:rPr>
        <w:t>В соответствии со статьей 9, частью 4</w:t>
      </w:r>
      <w:r w:rsidR="00227FEC" w:rsidRPr="00402F3B">
        <w:rPr>
          <w:rFonts w:ascii="Times New Roman" w:hAnsi="Times New Roman"/>
          <w:color w:val="000000"/>
          <w:sz w:val="26"/>
          <w:szCs w:val="26"/>
        </w:rPr>
        <w:t xml:space="preserve"> статьи 37, пунктом 7 статьи 79</w:t>
      </w:r>
      <w:r w:rsidRPr="00402F3B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29 декабря 2012 года № 273-ФЗ «Об образовании в Российской Федерации», статьей 28</w:t>
      </w:r>
      <w:r w:rsidR="00227FEC" w:rsidRPr="00402F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2F3B">
        <w:rPr>
          <w:rFonts w:ascii="Times New Roman" w:hAnsi="Times New Roman"/>
          <w:color w:val="000000"/>
          <w:sz w:val="26"/>
          <w:szCs w:val="26"/>
        </w:rPr>
        <w:t xml:space="preserve">областного закона от 2 июля 2013 года </w:t>
      </w:r>
      <w:r w:rsidR="008505A7" w:rsidRPr="00402F3B">
        <w:rPr>
          <w:rFonts w:ascii="Times New Roman" w:hAnsi="Times New Roman"/>
          <w:color w:val="000000"/>
          <w:sz w:val="26"/>
          <w:szCs w:val="26"/>
        </w:rPr>
        <w:br/>
      </w:r>
      <w:r w:rsidRPr="00402F3B">
        <w:rPr>
          <w:rFonts w:ascii="Times New Roman" w:hAnsi="Times New Roman"/>
          <w:color w:val="000000"/>
          <w:sz w:val="26"/>
          <w:szCs w:val="26"/>
        </w:rPr>
        <w:t>№ 712-41-ОЗ «Об образовании в Архангельской области»,</w:t>
      </w:r>
      <w:r w:rsidRPr="00402F3B">
        <w:rPr>
          <w:rFonts w:ascii="Times New Roman" w:hAnsi="Times New Roman"/>
          <w:b/>
          <w:sz w:val="26"/>
          <w:szCs w:val="26"/>
        </w:rPr>
        <w:t xml:space="preserve">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статьями</w:t>
      </w:r>
      <w:r w:rsidR="00E17FAE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230B5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и 40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</w:t>
      </w:r>
      <w:r w:rsidR="0033458A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области,</w:t>
      </w:r>
      <w:r w:rsidR="0033458A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  <w:r w:rsidR="008505A7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Няндомского</w:t>
      </w:r>
      <w:r w:rsidR="008505A7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7FAE" w:rsidRPr="00402F3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униципального</w:t>
      </w:r>
      <w:r w:rsidR="00E17FAE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="008505A7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Архангел</w:t>
      </w:r>
      <w:r w:rsidR="0033458A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ьской </w:t>
      </w:r>
      <w:r w:rsidR="00C74502" w:rsidRPr="00402F3B">
        <w:rPr>
          <w:rFonts w:ascii="Times New Roman" w:eastAsia="Times New Roman" w:hAnsi="Times New Roman"/>
          <w:sz w:val="26"/>
          <w:szCs w:val="26"/>
          <w:lang w:eastAsia="ru-RU"/>
        </w:rPr>
        <w:t>области</w:t>
      </w:r>
      <w:r w:rsidR="00850A71" w:rsidRPr="00402F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05A7" w:rsidRPr="00402F3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74502" w:rsidRPr="00402F3B">
        <w:rPr>
          <w:rFonts w:ascii="Times New Roman" w:eastAsia="Times New Roman" w:hAnsi="Times New Roman"/>
          <w:b/>
          <w:sz w:val="26"/>
          <w:szCs w:val="26"/>
          <w:lang w:eastAsia="ru-RU"/>
        </w:rPr>
        <w:t>п о с т а н о в л я е т:</w:t>
      </w:r>
    </w:p>
    <w:p w14:paraId="5BC7694C" w14:textId="77777777" w:rsidR="00145B30" w:rsidRPr="00402F3B" w:rsidRDefault="008505A7" w:rsidP="00060141">
      <w:pPr>
        <w:spacing w:line="240" w:lineRule="auto"/>
        <w:ind w:right="-2" w:firstLine="709"/>
        <w:rPr>
          <w:rFonts w:ascii="Times New Roman" w:hAnsi="Times New Roman"/>
          <w:b/>
          <w:sz w:val="26"/>
          <w:szCs w:val="26"/>
        </w:rPr>
      </w:pPr>
      <w:r w:rsidRPr="00402F3B">
        <w:rPr>
          <w:rFonts w:ascii="Times New Roman" w:hAnsi="Times New Roman"/>
          <w:bCs/>
          <w:sz w:val="26"/>
          <w:szCs w:val="26"/>
        </w:rPr>
        <w:t xml:space="preserve">1. Внести в </w:t>
      </w:r>
      <w:r w:rsidR="00060141" w:rsidRPr="00402F3B">
        <w:rPr>
          <w:rFonts w:ascii="Times New Roman" w:hAnsi="Times New Roman"/>
          <w:sz w:val="26"/>
          <w:szCs w:val="26"/>
        </w:rPr>
        <w:t>Порядок обеспечения бесплатным двухразовым питанием обучающихся, осваивающих адаптированные основные образовательные программы для обучающихся с ограниченными возможностями здоровья, в муниципальных образовательных организациях Няндомского муниципального округа Архангельской области, утвержденны</w:t>
      </w:r>
      <w:r w:rsidR="00402F3B" w:rsidRPr="00402F3B">
        <w:rPr>
          <w:rFonts w:ascii="Times New Roman" w:hAnsi="Times New Roman"/>
          <w:sz w:val="26"/>
          <w:szCs w:val="26"/>
        </w:rPr>
        <w:t>й</w:t>
      </w:r>
      <w:r w:rsidR="00060141" w:rsidRPr="00402F3B">
        <w:rPr>
          <w:rFonts w:ascii="Times New Roman" w:hAnsi="Times New Roman"/>
          <w:b/>
          <w:sz w:val="26"/>
          <w:szCs w:val="26"/>
        </w:rPr>
        <w:t xml:space="preserve"> </w:t>
      </w:r>
      <w:r w:rsidR="00080256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  <w:r w:rsidR="00060141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="00080256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Няндомского муниципального округа Архан</w:t>
      </w:r>
      <w:r w:rsidR="00145B30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гельской области от 27 июня 2024</w:t>
      </w:r>
      <w:r w:rsidR="00080256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 </w:t>
      </w:r>
      <w:r w:rsidR="00145B30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137</w:t>
      </w:r>
      <w:r w:rsidR="00080256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-па </w:t>
      </w:r>
      <w:r w:rsidRPr="00402F3B">
        <w:rPr>
          <w:rFonts w:ascii="Times New Roman" w:hAnsi="Times New Roman"/>
          <w:sz w:val="26"/>
          <w:szCs w:val="26"/>
        </w:rPr>
        <w:t>(далее - Порядок) следующее дополнение:</w:t>
      </w:r>
    </w:p>
    <w:p w14:paraId="0C1F7DCD" w14:textId="77777777" w:rsidR="008505A7" w:rsidRPr="00402F3B" w:rsidRDefault="00060141" w:rsidP="008505A7">
      <w:pPr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02F3B">
        <w:rPr>
          <w:rFonts w:ascii="Times New Roman" w:hAnsi="Times New Roman"/>
          <w:sz w:val="26"/>
          <w:szCs w:val="26"/>
        </w:rPr>
        <w:t>1)</w:t>
      </w:r>
      <w:r w:rsidR="008505A7" w:rsidRPr="00402F3B">
        <w:rPr>
          <w:rFonts w:ascii="Times New Roman" w:hAnsi="Times New Roman"/>
          <w:sz w:val="26"/>
          <w:szCs w:val="26"/>
        </w:rPr>
        <w:t xml:space="preserve"> Дополнить Порядок </w:t>
      </w:r>
      <w:r w:rsidR="008505A7" w:rsidRPr="00402F3B">
        <w:rPr>
          <w:rFonts w:ascii="Times New Roman" w:hAnsi="Times New Roman"/>
          <w:color w:val="000000"/>
          <w:sz w:val="26"/>
          <w:szCs w:val="26"/>
        </w:rPr>
        <w:t xml:space="preserve">пунктом 13.4 следующего содержания: </w:t>
      </w:r>
    </w:p>
    <w:p w14:paraId="2F29D83F" w14:textId="77777777" w:rsidR="008505A7" w:rsidRPr="00402F3B" w:rsidRDefault="008505A7" w:rsidP="008505A7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402F3B">
        <w:rPr>
          <w:rFonts w:ascii="Times New Roman" w:hAnsi="Times New Roman"/>
          <w:sz w:val="26"/>
          <w:szCs w:val="26"/>
        </w:rPr>
        <w:t xml:space="preserve">«13.4. Размер денежной </w:t>
      </w:r>
      <w:r w:rsidR="00402F3B" w:rsidRPr="00402F3B">
        <w:rPr>
          <w:rFonts w:ascii="Times New Roman" w:hAnsi="Times New Roman"/>
          <w:sz w:val="26"/>
          <w:szCs w:val="26"/>
        </w:rPr>
        <w:t>выплаты (</w:t>
      </w:r>
      <w:r w:rsidRPr="00402F3B">
        <w:rPr>
          <w:rFonts w:ascii="Times New Roman" w:hAnsi="Times New Roman"/>
          <w:sz w:val="26"/>
          <w:szCs w:val="26"/>
        </w:rPr>
        <w:t>компенсации</w:t>
      </w:r>
      <w:r w:rsidR="00402F3B" w:rsidRPr="00402F3B">
        <w:rPr>
          <w:rFonts w:ascii="Times New Roman" w:hAnsi="Times New Roman"/>
          <w:sz w:val="26"/>
          <w:szCs w:val="26"/>
        </w:rPr>
        <w:t>)</w:t>
      </w:r>
      <w:r w:rsidRPr="00402F3B">
        <w:rPr>
          <w:rFonts w:ascii="Times New Roman" w:hAnsi="Times New Roman"/>
          <w:sz w:val="26"/>
          <w:szCs w:val="26"/>
        </w:rPr>
        <w:t xml:space="preserve"> определяется образовательной организацией самостоятельно исходя из стоимости предоставления бесплатного двухразового питания в учебный день и в пределах бюджетных ассигнований, предусмотренных образовательной организацией на эти цели.».</w:t>
      </w:r>
    </w:p>
    <w:p w14:paraId="7359BA42" w14:textId="77777777" w:rsidR="009C7191" w:rsidRPr="00402F3B" w:rsidRDefault="0070677C" w:rsidP="008505A7">
      <w:pPr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9C7191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. </w:t>
      </w:r>
      <w:r w:rsidR="00C74502" w:rsidRPr="00402F3B">
        <w:rPr>
          <w:rFonts w:ascii="Times New Roman" w:hAnsi="Times New Roman"/>
          <w:bCs/>
          <w:sz w:val="26"/>
          <w:szCs w:val="26"/>
        </w:rPr>
        <w:t>Настоящее постановление разместить на официальном сайте</w:t>
      </w:r>
      <w:r w:rsidR="00C74502" w:rsidRPr="00402F3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C74502" w:rsidRPr="00402F3B">
        <w:rPr>
          <w:rFonts w:ascii="Times New Roman" w:hAnsi="Times New Roman"/>
          <w:bCs/>
          <w:sz w:val="26"/>
          <w:szCs w:val="26"/>
        </w:rPr>
        <w:t>администрации Няндомского муниципального округа Архангельской области</w:t>
      </w:r>
      <w:r w:rsidR="00C74502" w:rsidRPr="00402F3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C74502" w:rsidRPr="00402F3B">
        <w:rPr>
          <w:rFonts w:ascii="Times New Roman" w:hAnsi="Times New Roman"/>
          <w:bCs/>
          <w:sz w:val="26"/>
          <w:szCs w:val="26"/>
        </w:rPr>
        <w:t>и опубликовать в периодическом печатном издании «Вестник Няндомского района».</w:t>
      </w:r>
    </w:p>
    <w:p w14:paraId="544B59DB" w14:textId="77777777" w:rsidR="006D6D37" w:rsidRPr="00402F3B" w:rsidRDefault="0070677C" w:rsidP="008505A7">
      <w:pPr>
        <w:spacing w:line="240" w:lineRule="auto"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9C7191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. </w:t>
      </w:r>
      <w:r w:rsidR="00C74502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</w:t>
      </w:r>
      <w:r w:rsidR="00850A71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со дня его</w:t>
      </w:r>
      <w:r w:rsidR="00C85CF0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официального опубликования</w:t>
      </w:r>
      <w:r w:rsidR="00467ED4" w:rsidRPr="00402F3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69C30557" w14:textId="77777777" w:rsidR="00850A71" w:rsidRPr="00402F3B" w:rsidRDefault="00850A71" w:rsidP="008505A7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B0D230" w14:textId="77777777" w:rsidR="008505A7" w:rsidRPr="00402F3B" w:rsidRDefault="008505A7" w:rsidP="008505A7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2B2BA3" w:rsidRPr="00402F3B" w14:paraId="2BD4CCAE" w14:textId="77777777" w:rsidTr="002B2BA3">
        <w:tc>
          <w:tcPr>
            <w:tcW w:w="2500" w:type="pct"/>
          </w:tcPr>
          <w:p w14:paraId="0F7C77BF" w14:textId="77777777" w:rsidR="008505A7" w:rsidRPr="00402F3B" w:rsidRDefault="00C230B5" w:rsidP="008505A7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02F3B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2C2DD1" w:rsidRPr="00402F3B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 w:rsidRPr="00402F3B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2B2BA3" w:rsidRPr="00402F3B">
              <w:rPr>
                <w:rFonts w:ascii="Times New Roman" w:hAnsi="Times New Roman"/>
                <w:b/>
                <w:sz w:val="26"/>
                <w:szCs w:val="26"/>
              </w:rPr>
              <w:t xml:space="preserve"> Няндомского </w:t>
            </w:r>
          </w:p>
          <w:p w14:paraId="350A9B0D" w14:textId="77777777" w:rsidR="002B2BA3" w:rsidRPr="00402F3B" w:rsidRDefault="002B2BA3" w:rsidP="008505A7">
            <w:pPr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2F3B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2500" w:type="pct"/>
          </w:tcPr>
          <w:p w14:paraId="72EB1231" w14:textId="77777777" w:rsidR="002B2BA3" w:rsidRPr="00402F3B" w:rsidRDefault="002B2BA3" w:rsidP="008505A7">
            <w:pPr>
              <w:ind w:firstLine="851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25E527" w14:textId="77777777" w:rsidR="002B2BA3" w:rsidRPr="00402F3B" w:rsidRDefault="00C230B5" w:rsidP="008505A7">
            <w:pPr>
              <w:ind w:firstLine="85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02F3B">
              <w:rPr>
                <w:rFonts w:ascii="Times New Roman" w:hAnsi="Times New Roman"/>
                <w:b/>
                <w:sz w:val="26"/>
                <w:szCs w:val="26"/>
              </w:rPr>
              <w:t>А.В. Кононов</w:t>
            </w:r>
          </w:p>
        </w:tc>
      </w:tr>
    </w:tbl>
    <w:p w14:paraId="1DBCFBF1" w14:textId="77777777" w:rsidR="003F5856" w:rsidRPr="00402F3B" w:rsidRDefault="003F5856" w:rsidP="00F81DD0">
      <w:pPr>
        <w:pStyle w:val="a5"/>
        <w:spacing w:line="240" w:lineRule="auto"/>
        <w:ind w:left="993"/>
        <w:rPr>
          <w:rFonts w:ascii="Times New Roman" w:hAnsi="Times New Roman"/>
          <w:sz w:val="26"/>
          <w:szCs w:val="26"/>
        </w:rPr>
        <w:sectPr w:rsidR="003F5856" w:rsidRPr="00402F3B" w:rsidSect="008505A7">
          <w:headerReference w:type="default" r:id="rId9"/>
          <w:headerReference w:type="first" r:id="rId10"/>
          <w:pgSz w:w="11906" w:h="16838"/>
          <w:pgMar w:top="567" w:right="709" w:bottom="425" w:left="1701" w:header="142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2"/>
        <w:gridCol w:w="4952"/>
      </w:tblGrid>
      <w:tr w:rsidR="00467ED4" w:rsidRPr="00BF5ED6" w14:paraId="399B7DF6" w14:textId="77777777" w:rsidTr="0023513A">
        <w:tc>
          <w:tcPr>
            <w:tcW w:w="2353" w:type="pct"/>
            <w:shd w:val="clear" w:color="auto" w:fill="auto"/>
          </w:tcPr>
          <w:p w14:paraId="761A0006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E7FDE37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A7CBD84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E7F737A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A7DF933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DCDBFE5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94767AA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360DCCB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6033148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38699AE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DC2923D" w14:textId="77777777" w:rsidR="0033458A" w:rsidRDefault="0033458A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C70E288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>Исполнитель:</w:t>
            </w:r>
          </w:p>
          <w:p w14:paraId="11AF7A57" w14:textId="77777777" w:rsidR="00467ED4" w:rsidRPr="00BF5ED6" w:rsidRDefault="00467ED4" w:rsidP="005F1F81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647" w:type="pct"/>
            <w:shd w:val="clear" w:color="auto" w:fill="auto"/>
          </w:tcPr>
          <w:p w14:paraId="13F503B2" w14:textId="77777777" w:rsidR="00467ED4" w:rsidRPr="00BF5ED6" w:rsidRDefault="00467ED4" w:rsidP="005F1F81">
            <w:pPr>
              <w:spacing w:line="240" w:lineRule="auto"/>
              <w:rPr>
                <w:sz w:val="24"/>
                <w:szCs w:val="28"/>
              </w:rPr>
            </w:pPr>
          </w:p>
        </w:tc>
      </w:tr>
      <w:tr w:rsidR="00467ED4" w:rsidRPr="00BF5ED6" w14:paraId="6E945B24" w14:textId="77777777" w:rsidTr="0023513A">
        <w:tc>
          <w:tcPr>
            <w:tcW w:w="2353" w:type="pct"/>
            <w:shd w:val="clear" w:color="auto" w:fill="auto"/>
          </w:tcPr>
          <w:p w14:paraId="1D3C05FC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>Главный специалист отдела образовательных организаций Управления образования администрации Няндомского муниципального округа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Архангельской области</w:t>
            </w:r>
          </w:p>
        </w:tc>
        <w:tc>
          <w:tcPr>
            <w:tcW w:w="2647" w:type="pct"/>
            <w:shd w:val="clear" w:color="auto" w:fill="auto"/>
          </w:tcPr>
          <w:p w14:paraId="22BE5031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7A1731C0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66DC9DAA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89979F8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 xml:space="preserve">С.А.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Богданова </w:t>
            </w:r>
          </w:p>
          <w:p w14:paraId="72E8F88E" w14:textId="77777777" w:rsidR="00467ED4" w:rsidRPr="00BF5ED6" w:rsidRDefault="00467ED4" w:rsidP="005F1F81">
            <w:pPr>
              <w:spacing w:line="240" w:lineRule="auto"/>
              <w:jc w:val="right"/>
              <w:rPr>
                <w:sz w:val="24"/>
                <w:szCs w:val="28"/>
              </w:rPr>
            </w:pP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»    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   202</w:t>
            </w:r>
            <w:r w:rsidR="00E17FAE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5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г</w:t>
            </w:r>
          </w:p>
        </w:tc>
      </w:tr>
      <w:tr w:rsidR="00467ED4" w:rsidRPr="00BF5ED6" w14:paraId="4219F38B" w14:textId="77777777" w:rsidTr="0023513A">
        <w:tc>
          <w:tcPr>
            <w:tcW w:w="2353" w:type="pct"/>
            <w:shd w:val="clear" w:color="auto" w:fill="auto"/>
          </w:tcPr>
          <w:p w14:paraId="4C796226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71F33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34C7BB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3EDF59D4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shd w:val="clear" w:color="auto" w:fill="auto"/>
          </w:tcPr>
          <w:p w14:paraId="1985EE76" w14:textId="77777777" w:rsidR="00467ED4" w:rsidRPr="008B7EF4" w:rsidRDefault="00467ED4" w:rsidP="005F1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67ED4" w:rsidRPr="00BF5ED6" w14:paraId="4F991B7E" w14:textId="77777777" w:rsidTr="0023513A">
        <w:tc>
          <w:tcPr>
            <w:tcW w:w="2353" w:type="pct"/>
            <w:shd w:val="clear" w:color="auto" w:fill="auto"/>
          </w:tcPr>
          <w:p w14:paraId="78A0EAB1" w14:textId="77777777" w:rsidR="00467ED4" w:rsidRPr="008B7EF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начальника, заведующий отделом образовательных </w:t>
            </w:r>
            <w:r w:rsidR="008B7EF4" w:rsidRPr="008B7EF4">
              <w:rPr>
                <w:rFonts w:ascii="Times New Roman" w:hAnsi="Times New Roman"/>
                <w:sz w:val="24"/>
                <w:szCs w:val="24"/>
              </w:rPr>
              <w:t>организаций Управления</w:t>
            </w:r>
            <w:r w:rsidRPr="008B7EF4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Няндомского муниципального округа Архангельской области</w:t>
            </w:r>
          </w:p>
          <w:p w14:paraId="50588847" w14:textId="77777777" w:rsidR="00467ED4" w:rsidRPr="008B7EF4" w:rsidRDefault="00467ED4" w:rsidP="005F1F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shd w:val="clear" w:color="auto" w:fill="auto"/>
          </w:tcPr>
          <w:p w14:paraId="6F70EEEC" w14:textId="77777777" w:rsidR="00467ED4" w:rsidRPr="008B7EF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A8AB97C" w14:textId="77777777" w:rsidR="00467ED4" w:rsidRPr="008B7EF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6FABDAA" w14:textId="77777777" w:rsidR="00467ED4" w:rsidRPr="008B7EF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Т.А. Андриянова</w:t>
            </w:r>
          </w:p>
          <w:p w14:paraId="2C4AE0A6" w14:textId="77777777" w:rsidR="00467ED4" w:rsidRPr="008B7EF4" w:rsidRDefault="00467ED4" w:rsidP="005F1F8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  »              202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  <w:tr w:rsidR="0023513A" w:rsidRPr="00BF5ED6" w14:paraId="0FB328A4" w14:textId="77777777" w:rsidTr="0023513A">
        <w:tc>
          <w:tcPr>
            <w:tcW w:w="2353" w:type="pct"/>
            <w:shd w:val="clear" w:color="auto" w:fill="auto"/>
            <w:vAlign w:val="center"/>
          </w:tcPr>
          <w:p w14:paraId="3FC08CC9" w14:textId="77777777" w:rsidR="0023513A" w:rsidRPr="008B7EF4" w:rsidRDefault="0023513A" w:rsidP="002351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Консультант отдела информатизации, безопасности и организационно-кадровой работы Управления </w:t>
            </w:r>
            <w:r w:rsidR="008B7EF4" w:rsidRPr="008B7EF4">
              <w:rPr>
                <w:rFonts w:ascii="Times New Roman" w:hAnsi="Times New Roman"/>
                <w:sz w:val="24"/>
                <w:szCs w:val="24"/>
              </w:rPr>
              <w:t>образования администрации</w:t>
            </w:r>
            <w:r w:rsidRPr="008B7EF4">
              <w:rPr>
                <w:rFonts w:ascii="Times New Roman" w:hAnsi="Times New Roman"/>
                <w:sz w:val="24"/>
                <w:szCs w:val="24"/>
              </w:rPr>
              <w:t xml:space="preserve"> Няндомского муниципального округа</w:t>
            </w:r>
          </w:p>
          <w:p w14:paraId="58E5D6F5" w14:textId="77777777" w:rsidR="0023513A" w:rsidRPr="008B7EF4" w:rsidRDefault="0023513A" w:rsidP="002351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047449FA" w14:textId="77777777" w:rsidR="0023513A" w:rsidRPr="008B7EF4" w:rsidRDefault="0023513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shd w:val="clear" w:color="auto" w:fill="auto"/>
            <w:vAlign w:val="center"/>
          </w:tcPr>
          <w:p w14:paraId="7C46AE8B" w14:textId="77777777" w:rsidR="0023513A" w:rsidRPr="008B7EF4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Е.В. Медведева </w:t>
            </w:r>
          </w:p>
          <w:p w14:paraId="3EA30993" w14:textId="77777777" w:rsidR="0023513A" w:rsidRPr="008B7EF4" w:rsidRDefault="0023513A" w:rsidP="0023513A">
            <w:pPr>
              <w:jc w:val="right"/>
              <w:rPr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  »              202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  <w:tr w:rsidR="0023513A" w:rsidRPr="00BF5ED6" w14:paraId="52712B39" w14:textId="77777777" w:rsidTr="0023513A">
        <w:tc>
          <w:tcPr>
            <w:tcW w:w="2353" w:type="pct"/>
            <w:shd w:val="clear" w:color="auto" w:fill="auto"/>
          </w:tcPr>
          <w:p w14:paraId="672AE60E" w14:textId="77777777" w:rsidR="0023513A" w:rsidRPr="008B7EF4" w:rsidRDefault="00402F3B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</w:t>
            </w:r>
            <w:r w:rsidR="0023513A" w:rsidRPr="008B7EF4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3513A" w:rsidRPr="008B7EF4">
              <w:rPr>
                <w:rFonts w:ascii="Times New Roman" w:hAnsi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  <w:p w14:paraId="73C8960D" w14:textId="77777777" w:rsidR="0023513A" w:rsidRPr="008B7EF4" w:rsidRDefault="0023513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7" w:type="pct"/>
            <w:shd w:val="clear" w:color="auto" w:fill="auto"/>
          </w:tcPr>
          <w:p w14:paraId="7131714C" w14:textId="77777777" w:rsidR="0023513A" w:rsidRPr="008B7EF4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0D46520" w14:textId="77777777" w:rsidR="0023513A" w:rsidRPr="008B7EF4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38417C" w14:textId="77777777" w:rsidR="0023513A" w:rsidRPr="008B7EF4" w:rsidRDefault="00402F3B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А.А.Рогозина</w:t>
            </w:r>
          </w:p>
          <w:p w14:paraId="6C35091C" w14:textId="77777777" w:rsidR="00EA33F0" w:rsidRDefault="00EA33F0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49AB79EC" w14:textId="77777777" w:rsidR="0023513A" w:rsidRPr="008B7EF4" w:rsidRDefault="0023513A" w:rsidP="0023513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  »             20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  <w:tr w:rsidR="001401BA" w:rsidRPr="00BF5ED6" w14:paraId="1DF8AA42" w14:textId="77777777" w:rsidTr="0023513A">
        <w:tc>
          <w:tcPr>
            <w:tcW w:w="2353" w:type="pct"/>
            <w:shd w:val="clear" w:color="auto" w:fill="auto"/>
          </w:tcPr>
          <w:p w14:paraId="5A941767" w14:textId="77777777" w:rsidR="001401BA" w:rsidRPr="008B7EF4" w:rsidRDefault="001401BA" w:rsidP="005942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52A142" w14:textId="77777777" w:rsidR="001401BA" w:rsidRPr="008B7EF4" w:rsidRDefault="00060141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1401BA" w:rsidRPr="008B7EF4">
              <w:rPr>
                <w:rFonts w:ascii="Times New Roman" w:hAnsi="Times New Roman"/>
                <w:sz w:val="24"/>
                <w:szCs w:val="24"/>
              </w:rPr>
              <w:t xml:space="preserve"> Управления финансов   администрации Няндомского муниципального округа Архангельской области</w:t>
            </w:r>
          </w:p>
        </w:tc>
        <w:tc>
          <w:tcPr>
            <w:tcW w:w="2647" w:type="pct"/>
            <w:shd w:val="clear" w:color="auto" w:fill="auto"/>
          </w:tcPr>
          <w:p w14:paraId="43014ED2" w14:textId="77777777" w:rsidR="001401BA" w:rsidRPr="008B7EF4" w:rsidRDefault="001401BA" w:rsidP="005942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439B338" w14:textId="77777777" w:rsidR="001401BA" w:rsidRPr="008B7EF4" w:rsidRDefault="001401BA" w:rsidP="005942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49D3885" w14:textId="77777777" w:rsidR="001401BA" w:rsidRPr="008B7EF4" w:rsidRDefault="001401BA" w:rsidP="005942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С.А. Кононова</w:t>
            </w:r>
          </w:p>
          <w:p w14:paraId="2E8E239B" w14:textId="77777777" w:rsidR="001401BA" w:rsidRPr="008B7EF4" w:rsidRDefault="001401B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  </w:t>
            </w:r>
            <w:r w:rsid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       </w:t>
            </w:r>
            <w:r w:rsid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202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  <w:tr w:rsidR="008B7EF4" w:rsidRPr="00BF5ED6" w14:paraId="00563B27" w14:textId="77777777" w:rsidTr="0023513A">
        <w:tc>
          <w:tcPr>
            <w:tcW w:w="2353" w:type="pct"/>
            <w:shd w:val="clear" w:color="auto" w:fill="auto"/>
          </w:tcPr>
          <w:p w14:paraId="67A85B40" w14:textId="77777777" w:rsidR="008B7EF4" w:rsidRDefault="008B7EF4" w:rsidP="0059425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C185B5" w14:textId="77777777" w:rsidR="008B7EF4" w:rsidRPr="008B7EF4" w:rsidRDefault="008B7EF4" w:rsidP="00594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pct"/>
            <w:shd w:val="clear" w:color="auto" w:fill="auto"/>
          </w:tcPr>
          <w:p w14:paraId="5B335A54" w14:textId="77777777" w:rsidR="008B7EF4" w:rsidRDefault="008B7EF4" w:rsidP="008B7E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C1D1FBB" w14:textId="77777777" w:rsidR="008B7EF4" w:rsidRDefault="008B7EF4" w:rsidP="008B7E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4573341" w14:textId="77777777" w:rsidR="008B7EF4" w:rsidRPr="008B7EF4" w:rsidRDefault="008B7EF4" w:rsidP="008B7EF4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401BA" w:rsidRPr="00BF5ED6" w14:paraId="770FB47C" w14:textId="77777777" w:rsidTr="0023513A">
        <w:tc>
          <w:tcPr>
            <w:tcW w:w="2353" w:type="pct"/>
            <w:shd w:val="clear" w:color="auto" w:fill="auto"/>
          </w:tcPr>
          <w:p w14:paraId="07280849" w14:textId="77777777" w:rsidR="001401BA" w:rsidRPr="008B7EF4" w:rsidRDefault="001401BA" w:rsidP="002351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28614" w14:textId="77777777" w:rsidR="001401BA" w:rsidRPr="008B7EF4" w:rsidRDefault="001401BA" w:rsidP="002351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Няндомского муниципального округа Архангельской области</w:t>
            </w:r>
          </w:p>
        </w:tc>
        <w:tc>
          <w:tcPr>
            <w:tcW w:w="2647" w:type="pct"/>
            <w:shd w:val="clear" w:color="auto" w:fill="auto"/>
          </w:tcPr>
          <w:p w14:paraId="186E7FE8" w14:textId="77777777" w:rsidR="001401BA" w:rsidRPr="008B7EF4" w:rsidRDefault="001401BA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622D98EB" w14:textId="77777777" w:rsidR="001401BA" w:rsidRPr="008B7EF4" w:rsidRDefault="001401BA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0A506952" w14:textId="77777777" w:rsidR="001401BA" w:rsidRPr="008B7EF4" w:rsidRDefault="00E17FAE" w:rsidP="0023513A">
            <w:pPr>
              <w:spacing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B7EF4">
              <w:rPr>
                <w:rFonts w:ascii="Times New Roman" w:hAnsi="Times New Roman"/>
                <w:iCs/>
                <w:sz w:val="24"/>
                <w:szCs w:val="24"/>
              </w:rPr>
              <w:t>Т.В. Осипова</w:t>
            </w:r>
          </w:p>
          <w:p w14:paraId="49E526D6" w14:textId="77777777" w:rsidR="001401BA" w:rsidRPr="008B7EF4" w:rsidRDefault="001401B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     »            202</w:t>
            </w:r>
            <w:r w:rsidR="00E17FAE"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B7E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</w:t>
            </w:r>
          </w:p>
        </w:tc>
      </w:tr>
    </w:tbl>
    <w:p w14:paraId="308BE399" w14:textId="77777777" w:rsidR="00191EB4" w:rsidRDefault="00191EB4" w:rsidP="0033458A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FB582B">
      <w:pgSz w:w="11906" w:h="16838"/>
      <w:pgMar w:top="567" w:right="851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160E" w14:textId="77777777" w:rsidR="002C6F72" w:rsidRDefault="002C6F72" w:rsidP="00D729AA">
      <w:pPr>
        <w:spacing w:line="240" w:lineRule="auto"/>
      </w:pPr>
      <w:r>
        <w:separator/>
      </w:r>
    </w:p>
  </w:endnote>
  <w:endnote w:type="continuationSeparator" w:id="0">
    <w:p w14:paraId="19B9B031" w14:textId="77777777" w:rsidR="002C6F72" w:rsidRDefault="002C6F7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863E" w14:textId="77777777" w:rsidR="002C6F72" w:rsidRDefault="002C6F72" w:rsidP="00D729AA">
      <w:pPr>
        <w:spacing w:line="240" w:lineRule="auto"/>
      </w:pPr>
      <w:r>
        <w:separator/>
      </w:r>
    </w:p>
  </w:footnote>
  <w:footnote w:type="continuationSeparator" w:id="0">
    <w:p w14:paraId="2BCEA5D7" w14:textId="77777777" w:rsidR="002C6F72" w:rsidRDefault="002C6F7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8"/>
      </w:rPr>
      <w:id w:val="-1451857978"/>
      <w:docPartObj>
        <w:docPartGallery w:val="Page Numbers (Top of Page)"/>
        <w:docPartUnique/>
      </w:docPartObj>
    </w:sdtPr>
    <w:sdtEndPr/>
    <w:sdtContent>
      <w:p w14:paraId="3A12EFDC" w14:textId="77777777" w:rsidR="0090340F" w:rsidRPr="0090340F" w:rsidRDefault="00D81F27">
        <w:pPr>
          <w:pStyle w:val="a8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0340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90340F" w:rsidRPr="0090340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402F3B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0388A464" w14:textId="77777777" w:rsidR="00EB4907" w:rsidRPr="0090340F" w:rsidRDefault="002C6F72">
    <w:pPr>
      <w:pStyle w:val="a8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CF87" w14:textId="77777777" w:rsidR="00EB4907" w:rsidRDefault="002C6F72" w:rsidP="009C7191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76B"/>
    <w:multiLevelType w:val="hybridMultilevel"/>
    <w:tmpl w:val="944C8AC0"/>
    <w:lvl w:ilvl="0" w:tplc="5484C5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0DE"/>
    <w:multiLevelType w:val="hybridMultilevel"/>
    <w:tmpl w:val="3192F6C0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2794086B"/>
    <w:multiLevelType w:val="hybridMultilevel"/>
    <w:tmpl w:val="5C5252A2"/>
    <w:lvl w:ilvl="0" w:tplc="6CC4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85FF9"/>
    <w:multiLevelType w:val="hybridMultilevel"/>
    <w:tmpl w:val="7DD61CB2"/>
    <w:lvl w:ilvl="0" w:tplc="A9CA31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0555FB9"/>
    <w:multiLevelType w:val="hybridMultilevel"/>
    <w:tmpl w:val="2E34C68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7F97803"/>
    <w:multiLevelType w:val="hybridMultilevel"/>
    <w:tmpl w:val="F13E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685E8D"/>
    <w:multiLevelType w:val="hybridMultilevel"/>
    <w:tmpl w:val="15A00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2018CD"/>
    <w:multiLevelType w:val="hybridMultilevel"/>
    <w:tmpl w:val="9F9A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A20EB9"/>
    <w:multiLevelType w:val="hybridMultilevel"/>
    <w:tmpl w:val="179E7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0E22312"/>
    <w:multiLevelType w:val="hybridMultilevel"/>
    <w:tmpl w:val="66B6F55E"/>
    <w:lvl w:ilvl="0" w:tplc="1B9A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EB7FE0"/>
    <w:multiLevelType w:val="hybridMultilevel"/>
    <w:tmpl w:val="111E29C8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C961BB"/>
    <w:multiLevelType w:val="hybridMultilevel"/>
    <w:tmpl w:val="2EF286A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3564D18"/>
    <w:multiLevelType w:val="hybridMultilevel"/>
    <w:tmpl w:val="D5C6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18AD"/>
    <w:multiLevelType w:val="multilevel"/>
    <w:tmpl w:val="0F2A240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60207B8F"/>
    <w:multiLevelType w:val="hybridMultilevel"/>
    <w:tmpl w:val="3968D5EC"/>
    <w:lvl w:ilvl="0" w:tplc="426A61E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672441F2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B400D3"/>
    <w:multiLevelType w:val="hybridMultilevel"/>
    <w:tmpl w:val="0D4A138E"/>
    <w:lvl w:ilvl="0" w:tplc="7AC8BB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2D167F"/>
    <w:multiLevelType w:val="hybridMultilevel"/>
    <w:tmpl w:val="659C8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216335"/>
    <w:multiLevelType w:val="multilevel"/>
    <w:tmpl w:val="4FCCCD54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EA73E07"/>
    <w:multiLevelType w:val="hybridMultilevel"/>
    <w:tmpl w:val="C44C50B6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3064E4"/>
    <w:multiLevelType w:val="hybridMultilevel"/>
    <w:tmpl w:val="7C289EA8"/>
    <w:lvl w:ilvl="0" w:tplc="32D23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2F52E3"/>
    <w:multiLevelType w:val="multilevel"/>
    <w:tmpl w:val="2E5003CE"/>
    <w:lvl w:ilvl="0">
      <w:start w:val="1"/>
      <w:numFmt w:val="decimal"/>
      <w:lvlText w:val="%1."/>
      <w:lvlJc w:val="left"/>
      <w:pPr>
        <w:ind w:left="2119" w:hanging="1410"/>
      </w:pPr>
      <w:rPr>
        <w:rFonts w:ascii="Times New Roman" w:eastAsiaTheme="minorHAnsi" w:hAnsi="Times New Roman" w:cstheme="minorBidi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ABE0AF3"/>
    <w:multiLevelType w:val="hybridMultilevel"/>
    <w:tmpl w:val="61D0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767CA"/>
    <w:multiLevelType w:val="hybridMultilevel"/>
    <w:tmpl w:val="E6AA9B1C"/>
    <w:lvl w:ilvl="0" w:tplc="5484C55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B95D4C"/>
    <w:multiLevelType w:val="multilevel"/>
    <w:tmpl w:val="EEB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6"/>
  </w:num>
  <w:num w:numId="5">
    <w:abstractNumId w:val="10"/>
  </w:num>
  <w:num w:numId="6">
    <w:abstractNumId w:val="7"/>
  </w:num>
  <w:num w:numId="7">
    <w:abstractNumId w:val="22"/>
  </w:num>
  <w:num w:numId="8">
    <w:abstractNumId w:val="11"/>
  </w:num>
  <w:num w:numId="9">
    <w:abstractNumId w:val="24"/>
  </w:num>
  <w:num w:numId="10">
    <w:abstractNumId w:val="9"/>
  </w:num>
  <w:num w:numId="11">
    <w:abstractNumId w:val="17"/>
  </w:num>
  <w:num w:numId="12">
    <w:abstractNumId w:val="8"/>
  </w:num>
  <w:num w:numId="13">
    <w:abstractNumId w:val="4"/>
  </w:num>
  <w:num w:numId="14">
    <w:abstractNumId w:val="12"/>
  </w:num>
  <w:num w:numId="15">
    <w:abstractNumId w:val="1"/>
  </w:num>
  <w:num w:numId="16">
    <w:abstractNumId w:val="3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3"/>
  </w:num>
  <w:num w:numId="24">
    <w:abstractNumId w:val="14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04"/>
    <w:rsid w:val="00035B69"/>
    <w:rsid w:val="00040132"/>
    <w:rsid w:val="00045B13"/>
    <w:rsid w:val="0005462A"/>
    <w:rsid w:val="00060141"/>
    <w:rsid w:val="00080256"/>
    <w:rsid w:val="00082578"/>
    <w:rsid w:val="0008644E"/>
    <w:rsid w:val="000B44CE"/>
    <w:rsid w:val="000B774A"/>
    <w:rsid w:val="000C4593"/>
    <w:rsid w:val="000D263D"/>
    <w:rsid w:val="000E5B9B"/>
    <w:rsid w:val="000E63A5"/>
    <w:rsid w:val="000E6799"/>
    <w:rsid w:val="000F0D60"/>
    <w:rsid w:val="00102E3B"/>
    <w:rsid w:val="00112896"/>
    <w:rsid w:val="00113509"/>
    <w:rsid w:val="001401BA"/>
    <w:rsid w:val="00145B30"/>
    <w:rsid w:val="00191EB4"/>
    <w:rsid w:val="001A487C"/>
    <w:rsid w:val="001B4111"/>
    <w:rsid w:val="001C55CB"/>
    <w:rsid w:val="001D56FE"/>
    <w:rsid w:val="001D6264"/>
    <w:rsid w:val="001D79C6"/>
    <w:rsid w:val="001E7CEC"/>
    <w:rsid w:val="00210271"/>
    <w:rsid w:val="002220DB"/>
    <w:rsid w:val="00227FEC"/>
    <w:rsid w:val="0023513A"/>
    <w:rsid w:val="00237E50"/>
    <w:rsid w:val="0027265A"/>
    <w:rsid w:val="00274B02"/>
    <w:rsid w:val="00281AA9"/>
    <w:rsid w:val="00281C02"/>
    <w:rsid w:val="00283F3F"/>
    <w:rsid w:val="00297D07"/>
    <w:rsid w:val="002B2BA3"/>
    <w:rsid w:val="002C04D4"/>
    <w:rsid w:val="002C2DD1"/>
    <w:rsid w:val="002C6F72"/>
    <w:rsid w:val="002F0107"/>
    <w:rsid w:val="002F09D7"/>
    <w:rsid w:val="0030164D"/>
    <w:rsid w:val="00306516"/>
    <w:rsid w:val="00333BB3"/>
    <w:rsid w:val="0033458A"/>
    <w:rsid w:val="00334A54"/>
    <w:rsid w:val="00347099"/>
    <w:rsid w:val="0037724A"/>
    <w:rsid w:val="00381162"/>
    <w:rsid w:val="00383197"/>
    <w:rsid w:val="00393605"/>
    <w:rsid w:val="003B78BF"/>
    <w:rsid w:val="003F12A5"/>
    <w:rsid w:val="003F408F"/>
    <w:rsid w:val="003F5856"/>
    <w:rsid w:val="003F58ED"/>
    <w:rsid w:val="0040197F"/>
    <w:rsid w:val="00402F3B"/>
    <w:rsid w:val="00405892"/>
    <w:rsid w:val="00412091"/>
    <w:rsid w:val="004134A0"/>
    <w:rsid w:val="00424B09"/>
    <w:rsid w:val="004258E5"/>
    <w:rsid w:val="00426783"/>
    <w:rsid w:val="004420AA"/>
    <w:rsid w:val="00446EDB"/>
    <w:rsid w:val="00456238"/>
    <w:rsid w:val="0046408E"/>
    <w:rsid w:val="00467ED4"/>
    <w:rsid w:val="004762A0"/>
    <w:rsid w:val="00492195"/>
    <w:rsid w:val="004D2BBB"/>
    <w:rsid w:val="004E11DE"/>
    <w:rsid w:val="004E6C19"/>
    <w:rsid w:val="004F1096"/>
    <w:rsid w:val="004F3C9F"/>
    <w:rsid w:val="004F4953"/>
    <w:rsid w:val="00522352"/>
    <w:rsid w:val="00523180"/>
    <w:rsid w:val="00533983"/>
    <w:rsid w:val="0056739B"/>
    <w:rsid w:val="005750EE"/>
    <w:rsid w:val="00582D84"/>
    <w:rsid w:val="00584D44"/>
    <w:rsid w:val="005853C8"/>
    <w:rsid w:val="00586C0C"/>
    <w:rsid w:val="005915A0"/>
    <w:rsid w:val="005A0CF5"/>
    <w:rsid w:val="005A42C1"/>
    <w:rsid w:val="005B2D0D"/>
    <w:rsid w:val="005F3332"/>
    <w:rsid w:val="005F7F5C"/>
    <w:rsid w:val="0060529A"/>
    <w:rsid w:val="0061154E"/>
    <w:rsid w:val="00650122"/>
    <w:rsid w:val="006576BC"/>
    <w:rsid w:val="0066115D"/>
    <w:rsid w:val="006678D3"/>
    <w:rsid w:val="006707D4"/>
    <w:rsid w:val="006725EB"/>
    <w:rsid w:val="00680A52"/>
    <w:rsid w:val="006A3160"/>
    <w:rsid w:val="006A628F"/>
    <w:rsid w:val="006D6D37"/>
    <w:rsid w:val="006E0AE6"/>
    <w:rsid w:val="006F49F2"/>
    <w:rsid w:val="0070677C"/>
    <w:rsid w:val="0073582A"/>
    <w:rsid w:val="00764FF4"/>
    <w:rsid w:val="00781E08"/>
    <w:rsid w:val="007A31EC"/>
    <w:rsid w:val="007B2093"/>
    <w:rsid w:val="007C667E"/>
    <w:rsid w:val="007D6DCE"/>
    <w:rsid w:val="00802755"/>
    <w:rsid w:val="00831092"/>
    <w:rsid w:val="008369BE"/>
    <w:rsid w:val="008505A7"/>
    <w:rsid w:val="00850A71"/>
    <w:rsid w:val="00850F4B"/>
    <w:rsid w:val="008803B7"/>
    <w:rsid w:val="00892822"/>
    <w:rsid w:val="008A1E9B"/>
    <w:rsid w:val="008A32B3"/>
    <w:rsid w:val="008A35F9"/>
    <w:rsid w:val="008A6620"/>
    <w:rsid w:val="008B7EF4"/>
    <w:rsid w:val="008E7FCC"/>
    <w:rsid w:val="008F50AC"/>
    <w:rsid w:val="0090340F"/>
    <w:rsid w:val="0090401B"/>
    <w:rsid w:val="00911AF5"/>
    <w:rsid w:val="00940418"/>
    <w:rsid w:val="00965615"/>
    <w:rsid w:val="0097708E"/>
    <w:rsid w:val="009839E6"/>
    <w:rsid w:val="009947FB"/>
    <w:rsid w:val="009A0FEC"/>
    <w:rsid w:val="009B2DB2"/>
    <w:rsid w:val="009C2483"/>
    <w:rsid w:val="009C6213"/>
    <w:rsid w:val="009C7191"/>
    <w:rsid w:val="009C71E2"/>
    <w:rsid w:val="009D1C36"/>
    <w:rsid w:val="009D6B80"/>
    <w:rsid w:val="009E1B6A"/>
    <w:rsid w:val="00A126A3"/>
    <w:rsid w:val="00A27287"/>
    <w:rsid w:val="00A425A9"/>
    <w:rsid w:val="00A45041"/>
    <w:rsid w:val="00A61FB7"/>
    <w:rsid w:val="00A70CCC"/>
    <w:rsid w:val="00A7179C"/>
    <w:rsid w:val="00A73B38"/>
    <w:rsid w:val="00A750D7"/>
    <w:rsid w:val="00A77B66"/>
    <w:rsid w:val="00A80586"/>
    <w:rsid w:val="00A82677"/>
    <w:rsid w:val="00A90EE7"/>
    <w:rsid w:val="00A96786"/>
    <w:rsid w:val="00AC22E3"/>
    <w:rsid w:val="00AC797D"/>
    <w:rsid w:val="00AD5E84"/>
    <w:rsid w:val="00AF1905"/>
    <w:rsid w:val="00B05EC7"/>
    <w:rsid w:val="00B30C07"/>
    <w:rsid w:val="00B3610C"/>
    <w:rsid w:val="00B508BF"/>
    <w:rsid w:val="00B67108"/>
    <w:rsid w:val="00B8641B"/>
    <w:rsid w:val="00B86A25"/>
    <w:rsid w:val="00BB1C3D"/>
    <w:rsid w:val="00BB6834"/>
    <w:rsid w:val="00BD18D3"/>
    <w:rsid w:val="00BD6817"/>
    <w:rsid w:val="00BE7699"/>
    <w:rsid w:val="00BF1219"/>
    <w:rsid w:val="00BF38A8"/>
    <w:rsid w:val="00BF5C38"/>
    <w:rsid w:val="00C1720B"/>
    <w:rsid w:val="00C230B5"/>
    <w:rsid w:val="00C32A31"/>
    <w:rsid w:val="00C35491"/>
    <w:rsid w:val="00C66380"/>
    <w:rsid w:val="00C67AF0"/>
    <w:rsid w:val="00C7038B"/>
    <w:rsid w:val="00C74502"/>
    <w:rsid w:val="00C7464A"/>
    <w:rsid w:val="00C75644"/>
    <w:rsid w:val="00C80B4F"/>
    <w:rsid w:val="00C85CF0"/>
    <w:rsid w:val="00C8755E"/>
    <w:rsid w:val="00C91444"/>
    <w:rsid w:val="00CA6DD5"/>
    <w:rsid w:val="00CA7FBF"/>
    <w:rsid w:val="00CD1E72"/>
    <w:rsid w:val="00CD3FA3"/>
    <w:rsid w:val="00CD4B34"/>
    <w:rsid w:val="00CD792E"/>
    <w:rsid w:val="00CE1202"/>
    <w:rsid w:val="00CE1784"/>
    <w:rsid w:val="00CF63B9"/>
    <w:rsid w:val="00D2369C"/>
    <w:rsid w:val="00D26A13"/>
    <w:rsid w:val="00D3406F"/>
    <w:rsid w:val="00D34334"/>
    <w:rsid w:val="00D65195"/>
    <w:rsid w:val="00D729AA"/>
    <w:rsid w:val="00D75E4B"/>
    <w:rsid w:val="00D81F27"/>
    <w:rsid w:val="00D96186"/>
    <w:rsid w:val="00DA6100"/>
    <w:rsid w:val="00DA7D61"/>
    <w:rsid w:val="00DC0D21"/>
    <w:rsid w:val="00DC1DB0"/>
    <w:rsid w:val="00DD5143"/>
    <w:rsid w:val="00DE0ABC"/>
    <w:rsid w:val="00DE53B7"/>
    <w:rsid w:val="00DF192D"/>
    <w:rsid w:val="00DF392A"/>
    <w:rsid w:val="00E07187"/>
    <w:rsid w:val="00E15623"/>
    <w:rsid w:val="00E17FAE"/>
    <w:rsid w:val="00E2097A"/>
    <w:rsid w:val="00E22C21"/>
    <w:rsid w:val="00E77E93"/>
    <w:rsid w:val="00EA33F0"/>
    <w:rsid w:val="00EF2169"/>
    <w:rsid w:val="00EF4D29"/>
    <w:rsid w:val="00F10CE9"/>
    <w:rsid w:val="00F31737"/>
    <w:rsid w:val="00F4134F"/>
    <w:rsid w:val="00F45201"/>
    <w:rsid w:val="00F50419"/>
    <w:rsid w:val="00F6295E"/>
    <w:rsid w:val="00F73EA1"/>
    <w:rsid w:val="00F76CB2"/>
    <w:rsid w:val="00F81DD0"/>
    <w:rsid w:val="00F82F88"/>
    <w:rsid w:val="00FA4DAD"/>
    <w:rsid w:val="00FB582B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CE85"/>
  <w15:docId w15:val="{EF20F6BB-9347-4D00-90EE-8E369EB0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F641D0-FE7E-40EE-BA22-72E304ED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2025-07-08T13:36:00Z</cp:lastPrinted>
  <dcterms:created xsi:type="dcterms:W3CDTF">2025-07-18T07:36:00Z</dcterms:created>
  <dcterms:modified xsi:type="dcterms:W3CDTF">2025-07-18T07:36:00Z</dcterms:modified>
</cp:coreProperties>
</file>